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1" w:rsidRDefault="006850E1" w:rsidP="006850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6850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Skład Senackiej Komisji ds. Kształcenia </w:t>
      </w:r>
    </w:p>
    <w:p w:rsidR="006850E1" w:rsidRDefault="006850E1" w:rsidP="006850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6850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kadencja 2008-2012</w:t>
      </w:r>
    </w:p>
    <w:p w:rsidR="006850E1" w:rsidRPr="006850E1" w:rsidRDefault="006850E1" w:rsidP="006850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6850E1" w:rsidRPr="006850E1" w:rsidRDefault="006850E1" w:rsidP="0068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Przewodnicząca: prof. UG, dr hab. Teresa Kamińska, Wydział Ekonomiczny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dr Beata Michno - Wydział Biologii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prof. UG, </w:t>
      </w:r>
      <w:proofErr w:type="spellStart"/>
      <w:r w:rsidRPr="0068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Pr="0068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</w:t>
      </w:r>
      <w:proofErr w:type="spellStart"/>
      <w:r w:rsidRPr="0068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inż</w:t>
      </w:r>
      <w:proofErr w:type="spellEnd"/>
      <w:r w:rsidRPr="006850E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Kwiatkowski - Wydział Chemii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UG, dr hab. Monika Bąk - Wydział Ekonomiczny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Franciszek Apanowicz - Wydział Filologiczny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dr Magdalena Nowak - Wydział Historyczny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 UG, dr </w:t>
      </w:r>
      <w:proofErr w:type="spellStart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proofErr w:type="spellEnd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Jędrzejowicz - Wydział Matematyki, Fizyki i Informatyki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 UG, dr </w:t>
      </w:r>
      <w:proofErr w:type="spellStart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proofErr w:type="spellEnd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Teresa Bauman - Wydział Nauk Społecznych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 dr hab. Maciej </w:t>
      </w:r>
      <w:proofErr w:type="spellStart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Wołowicz</w:t>
      </w:r>
      <w:proofErr w:type="spellEnd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 Oceanografii i Geografii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Tomasz Bąkowski - Wydział Prawa i Administracji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UG, dr hab. Tadeusz </w:t>
      </w:r>
      <w:proofErr w:type="spellStart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Bołt</w:t>
      </w:r>
      <w:proofErr w:type="spellEnd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Wydział Zarządzania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Igor Konieczny - Międzyuczelniany Wydział Biotechnologii UG i </w:t>
      </w:r>
      <w:proofErr w:type="spellStart"/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mgr Ewa Nowaczyk-Potaż - Biblioteka UG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mgr Wiesława Kaczmarek - Studium Języków Obcych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mgr Tomasz Kuśmierek - Studium Wychowania Fizycznego i Sportu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dr Michał Juraszek - Związek Nauczycielstwa Polskiego</w:t>
      </w:r>
    </w:p>
    <w:p w:rsidR="006850E1" w:rsidRPr="006850E1" w:rsidRDefault="006850E1" w:rsidP="00685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0E1">
        <w:rPr>
          <w:rFonts w:ascii="Times New Roman" w:eastAsia="Times New Roman" w:hAnsi="Times New Roman" w:cs="Times New Roman"/>
          <w:sz w:val="24"/>
          <w:szCs w:val="24"/>
          <w:lang w:eastAsia="pl-PL"/>
        </w:rPr>
        <w:t>dr Magdalena Błażek - NSZZ "Solidarność"</w:t>
      </w:r>
    </w:p>
    <w:p w:rsidR="00D7753D" w:rsidRDefault="00357BB6">
      <w:bookmarkStart w:id="0" w:name="_GoBack"/>
      <w:bookmarkEnd w:id="0"/>
    </w:p>
    <w:sectPr w:rsidR="00D7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4D5D"/>
    <w:multiLevelType w:val="multilevel"/>
    <w:tmpl w:val="7E7CC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2A4D80"/>
    <w:rsid w:val="003C01AE"/>
    <w:rsid w:val="006850E1"/>
    <w:rsid w:val="00A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0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0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EEB1BFF2.dotm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m.kaminska</cp:lastModifiedBy>
  <cp:revision>3</cp:revision>
  <dcterms:created xsi:type="dcterms:W3CDTF">2014-09-25T11:23:00Z</dcterms:created>
  <dcterms:modified xsi:type="dcterms:W3CDTF">2014-09-25T11:26:00Z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